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EE79" w14:textId="7B7027DD" w:rsidR="004B73FC" w:rsidRDefault="00950385" w:rsidP="007A0B40">
      <w:pPr>
        <w:spacing w:line="360" w:lineRule="auto"/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1832DFE6" wp14:editId="6C0F481B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647825" cy="1640205"/>
            <wp:effectExtent l="0" t="0" r="9525" b="0"/>
            <wp:wrapTight wrapText="bothSides">
              <wp:wrapPolygon edited="0">
                <wp:start x="0" y="0"/>
                <wp:lineTo x="0" y="21324"/>
                <wp:lineTo x="21475" y="21324"/>
                <wp:lineTo x="21475" y="0"/>
                <wp:lineTo x="0" y="0"/>
              </wp:wrapPolygon>
            </wp:wrapTight>
            <wp:docPr id="1259897497" name="Paveikslėlis 1" descr="Paveikslėlis, kuriame yra eskizas, piešimas, dizainas, juodas ir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897497" name="Paveikslėlis 1" descr="Paveikslėlis, kuriame yra eskizas, piešimas, dizainas, juodas ir baltas&#10;&#10;Automatiškai sugeneruotas aprašym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0B2">
        <w:t>Šilumos siurbliai    9</w:t>
      </w:r>
      <w:r w:rsidR="00A027E7">
        <w:t xml:space="preserve"> </w:t>
      </w:r>
      <w:r w:rsidR="00DB40B2">
        <w:t>(I gimn.) klasė</w:t>
      </w:r>
    </w:p>
    <w:p w14:paraId="194C81EE" w14:textId="4B720C32" w:rsidR="00DB40B2" w:rsidRDefault="001904C7" w:rsidP="007A0B40">
      <w:pPr>
        <w:spacing w:line="360" w:lineRule="auto"/>
      </w:pPr>
      <w:r>
        <w:t xml:space="preserve">1. </w:t>
      </w:r>
      <w:r w:rsidR="00DB40B2">
        <w:t xml:space="preserve">  Paaiškinkite, kodėl reikia nuolat valyti šaldytuvo gale esančias groteles?</w:t>
      </w:r>
    </w:p>
    <w:p w14:paraId="47D901E7" w14:textId="2EE2C6BE" w:rsidR="000304A3" w:rsidRPr="000304A3" w:rsidRDefault="000304A3" w:rsidP="007A0B40">
      <w:pPr>
        <w:spacing w:line="360" w:lineRule="auto"/>
        <w:rPr>
          <w:color w:val="FF0000"/>
        </w:rPr>
      </w:pPr>
      <w:r>
        <w:rPr>
          <w:color w:val="FF0000"/>
        </w:rPr>
        <w:t>Ant grotelių susikaupusios dulkės – blogas šilumos laidininkas, todėl grotelės negali atlikti pagrindinės savo funkcijos – išspinduliuoti šilumą į aplinką. Šaldytuvas veikia prasčiau, didėja elektros energijos sąnaudos.</w:t>
      </w:r>
    </w:p>
    <w:p w14:paraId="360FE739" w14:textId="77777777" w:rsidR="00DB40B2" w:rsidRDefault="00DB40B2" w:rsidP="007A0B40">
      <w:pPr>
        <w:spacing w:line="360" w:lineRule="auto"/>
      </w:pPr>
    </w:p>
    <w:p w14:paraId="4C2BF715" w14:textId="77777777" w:rsidR="00950385" w:rsidRDefault="00950385" w:rsidP="007A0B40">
      <w:pPr>
        <w:spacing w:line="360" w:lineRule="auto"/>
      </w:pPr>
    </w:p>
    <w:p w14:paraId="4D241B36" w14:textId="3615F5C3" w:rsidR="00950385" w:rsidRDefault="001904C7" w:rsidP="007A0B40">
      <w:pPr>
        <w:spacing w:line="360" w:lineRule="auto"/>
      </w:pPr>
      <w:r>
        <w:t>2</w:t>
      </w:r>
      <w:r w:rsidR="00A027E7">
        <w:t>. Paaiškinkite paveiksle pavaizduotų  prietaisų veikimo principą, įvardinkite panašumus ir skirtumus.</w:t>
      </w:r>
    </w:p>
    <w:p w14:paraId="4B72F873" w14:textId="79E9B439" w:rsidR="00A027E7" w:rsidRDefault="00A027E7" w:rsidP="007A0B40">
      <w:pPr>
        <w:spacing w:line="360" w:lineRule="auto"/>
      </w:pPr>
      <w:r>
        <w:rPr>
          <w:noProof/>
          <w:lang w:eastAsia="lt-LT"/>
        </w:rPr>
        <w:drawing>
          <wp:inline distT="0" distB="0" distL="0" distR="0" wp14:anchorId="7F49A472" wp14:editId="5455C249">
            <wp:extent cx="6008370" cy="2870930"/>
            <wp:effectExtent l="0" t="0" r="0" b="5715"/>
            <wp:docPr id="1924319878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53" cy="2878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05044" w14:textId="14783F09" w:rsidR="000E1E25" w:rsidRPr="002F7E44" w:rsidRDefault="000E1E25" w:rsidP="007A0B40">
      <w:pPr>
        <w:spacing w:line="360" w:lineRule="auto"/>
        <w:rPr>
          <w:color w:val="FF0000"/>
        </w:rPr>
      </w:pPr>
      <w:r w:rsidRPr="002F7E44">
        <w:rPr>
          <w:color w:val="FF0000"/>
        </w:rPr>
        <w:t xml:space="preserve">Šiluminis variklis – perduoda šilumą iš karštesnio kūno šaltesniam, </w:t>
      </w:r>
      <w:r w:rsidRPr="002F7E44">
        <w:rPr>
          <w:b/>
          <w:bCs/>
          <w:color w:val="FF0000"/>
        </w:rPr>
        <w:t>atiduodamas</w:t>
      </w:r>
      <w:r w:rsidRPr="002F7E44">
        <w:rPr>
          <w:color w:val="FF0000"/>
        </w:rPr>
        <w:t xml:space="preserve"> energiją, t.y. atlikdamas darbą. Šilumos siurblys ir šaldytuvas perduoda šilumą iš šaltesnio kūno karštesniam,</w:t>
      </w:r>
      <w:r w:rsidRPr="002F7E44">
        <w:rPr>
          <w:b/>
          <w:bCs/>
          <w:color w:val="FF0000"/>
        </w:rPr>
        <w:t xml:space="preserve"> naudodami</w:t>
      </w:r>
      <w:r w:rsidRPr="002F7E44">
        <w:rPr>
          <w:color w:val="FF0000"/>
        </w:rPr>
        <w:t xml:space="preserve"> energiją.</w:t>
      </w:r>
    </w:p>
    <w:p w14:paraId="47BC0682" w14:textId="7B635567" w:rsidR="002F7E44" w:rsidRPr="002F7E44" w:rsidRDefault="002F7E44" w:rsidP="007A0B40">
      <w:pPr>
        <w:spacing w:line="360" w:lineRule="auto"/>
        <w:rPr>
          <w:color w:val="FF0000"/>
        </w:rPr>
      </w:pPr>
      <w:r w:rsidRPr="002F7E44">
        <w:rPr>
          <w:color w:val="FF0000"/>
        </w:rPr>
        <w:t>Visi įrenginiai sudaryti iš tų pačių dalių (kompresoriaus, garintuvo, kondensatoriaus ir išsiplėtimo vožtuvo).</w:t>
      </w:r>
    </w:p>
    <w:p w14:paraId="78967CB1" w14:textId="77777777" w:rsidR="000E1E25" w:rsidRDefault="000E1E25" w:rsidP="007A0B40">
      <w:pPr>
        <w:spacing w:line="360" w:lineRule="auto"/>
      </w:pPr>
    </w:p>
    <w:p w14:paraId="4785F9BD" w14:textId="0381FA35" w:rsidR="00996919" w:rsidRDefault="00996919" w:rsidP="007A0B40">
      <w:pPr>
        <w:spacing w:line="360" w:lineRule="auto"/>
      </w:pPr>
      <w:r>
        <w:t>Fizikos uždavinyno lentelėje pateikiama tokia informacija: „Amoniako  garavimo temperatūra lygi -33,4</w:t>
      </w:r>
      <w:r>
        <w:rPr>
          <w:rFonts w:cstheme="minorHAnsi"/>
        </w:rPr>
        <w:t>°</w:t>
      </w:r>
      <w:r>
        <w:t xml:space="preserve">C,  savitoji garavimo (kondensacijos) šiluma -1,37 MJ/kg“  </w:t>
      </w:r>
    </w:p>
    <w:p w14:paraId="6AB9E655" w14:textId="2C6877DB" w:rsidR="00950385" w:rsidRDefault="001904C7" w:rsidP="001904C7">
      <w:pPr>
        <w:pStyle w:val="ListParagraph"/>
        <w:spacing w:line="360" w:lineRule="auto"/>
        <w:ind w:left="0"/>
      </w:pPr>
      <w:r>
        <w:t xml:space="preserve">3. </w:t>
      </w:r>
      <w:r w:rsidR="00A027E7">
        <w:t>Paaiškinkite, kuo skiriasi savitoji garavimo ir savitoji kondensacijos šiluma.</w:t>
      </w:r>
    </w:p>
    <w:p w14:paraId="39A2A018" w14:textId="77777777" w:rsidR="001904C7" w:rsidRDefault="000304A3" w:rsidP="001904C7">
      <w:pPr>
        <w:pStyle w:val="ListParagraph"/>
        <w:spacing w:line="360" w:lineRule="auto"/>
        <w:rPr>
          <w:color w:val="FF0000"/>
        </w:rPr>
      </w:pPr>
      <w:r>
        <w:rPr>
          <w:color w:val="FF0000"/>
        </w:rPr>
        <w:t xml:space="preserve">Savitoji garavimo šiluma – tai šilumos kiekis, kurį </w:t>
      </w:r>
      <w:r w:rsidRPr="000304A3">
        <w:rPr>
          <w:b/>
          <w:bCs/>
          <w:color w:val="FF0000"/>
        </w:rPr>
        <w:t>sugeria</w:t>
      </w:r>
      <w:r>
        <w:rPr>
          <w:color w:val="FF0000"/>
        </w:rPr>
        <w:t xml:space="preserve"> 1 kg verdančio skysčio, virsdamas garais, savitoji kondensacijos šiluma – tai šilumos kiekis, kurį </w:t>
      </w:r>
      <w:r>
        <w:rPr>
          <w:b/>
          <w:bCs/>
          <w:color w:val="FF0000"/>
        </w:rPr>
        <w:t>išskiria</w:t>
      </w:r>
      <w:r>
        <w:rPr>
          <w:color w:val="FF0000"/>
        </w:rPr>
        <w:t xml:space="preserve"> 1 kg garų virsdamas skysčiu.</w:t>
      </w:r>
    </w:p>
    <w:p w14:paraId="6A4B87B9" w14:textId="10087E72" w:rsidR="00996919" w:rsidRPr="001904C7" w:rsidRDefault="001904C7" w:rsidP="001904C7">
      <w:pPr>
        <w:pStyle w:val="ListParagraph"/>
        <w:spacing w:line="360" w:lineRule="auto"/>
        <w:ind w:left="0"/>
        <w:rPr>
          <w:color w:val="FF0000"/>
        </w:rPr>
      </w:pPr>
      <w:r>
        <w:rPr>
          <w:color w:val="FF0000"/>
        </w:rPr>
        <w:t xml:space="preserve">4. </w:t>
      </w:r>
      <w:r w:rsidR="00996919">
        <w:t>Kokios būsenos bus amoniakas prie</w:t>
      </w:r>
      <w:r w:rsidR="000304A3">
        <w:t xml:space="preserve"> a)</w:t>
      </w:r>
      <w:r w:rsidR="00996919">
        <w:t xml:space="preserve"> -34</w:t>
      </w:r>
      <w:r w:rsidR="00996919">
        <w:rPr>
          <w:rFonts w:cstheme="minorHAnsi"/>
        </w:rPr>
        <w:t>°</w:t>
      </w:r>
      <w:r w:rsidR="00996919">
        <w:t>C?</w:t>
      </w:r>
      <w:r w:rsidR="004C1B34">
        <w:t xml:space="preserve"> </w:t>
      </w:r>
      <w:r w:rsidR="000304A3">
        <w:t>b)</w:t>
      </w:r>
      <w:r w:rsidR="004C1B34">
        <w:t xml:space="preserve"> </w:t>
      </w:r>
      <w:r w:rsidR="00996919">
        <w:t xml:space="preserve"> </w:t>
      </w:r>
      <w:r w:rsidR="004C1B34">
        <w:t>p</w:t>
      </w:r>
      <w:r w:rsidR="00996919">
        <w:t xml:space="preserve">rie </w:t>
      </w:r>
      <w:r w:rsidR="004C1B34">
        <w:t>-</w:t>
      </w:r>
      <w:r w:rsidR="00996919">
        <w:t>33</w:t>
      </w:r>
      <w:r w:rsidR="00996919">
        <w:rPr>
          <w:rFonts w:cstheme="minorHAnsi"/>
        </w:rPr>
        <w:t>°</w:t>
      </w:r>
      <w:r w:rsidR="00996919">
        <w:t>C?</w:t>
      </w:r>
    </w:p>
    <w:p w14:paraId="45892396" w14:textId="45C440B7" w:rsidR="00A027E7" w:rsidRPr="000304A3" w:rsidRDefault="000304A3" w:rsidP="000304A3">
      <w:pPr>
        <w:pStyle w:val="ListParagraph"/>
        <w:numPr>
          <w:ilvl w:val="0"/>
          <w:numId w:val="4"/>
        </w:numPr>
        <w:spacing w:line="360" w:lineRule="auto"/>
        <w:rPr>
          <w:color w:val="FF0000"/>
        </w:rPr>
      </w:pPr>
      <w:r>
        <w:rPr>
          <w:color w:val="FF0000"/>
        </w:rPr>
        <w:t>Skystis, nes temperatūra žemesnė už garavimo temperatūrą; b) garai.</w:t>
      </w:r>
    </w:p>
    <w:p w14:paraId="64F9F2D3" w14:textId="4BDF1813" w:rsidR="00950385" w:rsidRDefault="00950385" w:rsidP="007A0B40">
      <w:pPr>
        <w:spacing w:line="360" w:lineRule="auto"/>
      </w:pPr>
      <w:r>
        <w:rPr>
          <w:noProof/>
          <w:lang w:eastAsia="lt-LT"/>
        </w:rPr>
        <w:lastRenderedPageBreak/>
        <w:drawing>
          <wp:anchor distT="0" distB="0" distL="114300" distR="114300" simplePos="0" relativeHeight="251659264" behindDoc="1" locked="0" layoutInCell="1" allowOverlap="1" wp14:anchorId="73F099D4" wp14:editId="3A743CF9">
            <wp:simplePos x="0" y="0"/>
            <wp:positionH relativeFrom="column">
              <wp:posOffset>2440940</wp:posOffset>
            </wp:positionH>
            <wp:positionV relativeFrom="paragraph">
              <wp:posOffset>189230</wp:posOffset>
            </wp:positionV>
            <wp:extent cx="3760470" cy="4213860"/>
            <wp:effectExtent l="0" t="0" r="0" b="0"/>
            <wp:wrapTight wrapText="bothSides">
              <wp:wrapPolygon edited="0">
                <wp:start x="0" y="0"/>
                <wp:lineTo x="0" y="21483"/>
                <wp:lineTo x="21447" y="21483"/>
                <wp:lineTo x="21447" y="0"/>
                <wp:lineTo x="0" y="0"/>
              </wp:wrapPolygon>
            </wp:wrapTight>
            <wp:docPr id="1929496128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35AA1" w14:textId="30E799C1" w:rsidR="00950385" w:rsidRDefault="00DB40B2" w:rsidP="007A0B40">
      <w:pPr>
        <w:spacing w:line="360" w:lineRule="auto"/>
      </w:pPr>
      <w:r>
        <w:t>Pasinaudodami pateiktu grafiku</w:t>
      </w:r>
      <w:r w:rsidR="00950385">
        <w:t>, atlikite šias užduotis:</w:t>
      </w:r>
    </w:p>
    <w:p w14:paraId="68E91F49" w14:textId="77777777" w:rsidR="001904C7" w:rsidRDefault="001904C7" w:rsidP="001904C7">
      <w:pPr>
        <w:pStyle w:val="ListParagraph"/>
        <w:spacing w:line="360" w:lineRule="auto"/>
        <w:ind w:left="0"/>
      </w:pPr>
      <w:r>
        <w:t xml:space="preserve">5. </w:t>
      </w:r>
      <w:r w:rsidR="00950385">
        <w:t>Nustatykite, koks šaltnešio R410A slėgis (MPa ir hPa), esant 10</w:t>
      </w:r>
      <w:r w:rsidR="00950385" w:rsidRPr="00950385">
        <w:rPr>
          <w:rFonts w:cstheme="minorHAnsi"/>
        </w:rPr>
        <w:t>°</w:t>
      </w:r>
      <w:r w:rsidR="00950385">
        <w:t>C temperatūrai.</w:t>
      </w:r>
    </w:p>
    <w:p w14:paraId="646662EB" w14:textId="77777777" w:rsidR="001904C7" w:rsidRPr="001904C7" w:rsidRDefault="001904C7" w:rsidP="001904C7">
      <w:pPr>
        <w:spacing w:line="360" w:lineRule="auto"/>
        <w:ind w:left="360"/>
        <w:rPr>
          <w:noProof/>
          <w:color w:val="FF0000"/>
        </w:rPr>
      </w:pPr>
      <w:r w:rsidRPr="001904C7">
        <w:rPr>
          <w:noProof/>
          <w:color w:val="FF0000"/>
        </w:rPr>
        <w:t>p = 1000 kPa = 1 MPa = 10000 hPa</w:t>
      </w:r>
    </w:p>
    <w:p w14:paraId="51DA1A7F" w14:textId="77777777" w:rsidR="001904C7" w:rsidRDefault="001904C7" w:rsidP="001904C7">
      <w:pPr>
        <w:pStyle w:val="ListParagraph"/>
        <w:spacing w:line="360" w:lineRule="auto"/>
        <w:ind w:left="0"/>
      </w:pPr>
    </w:p>
    <w:p w14:paraId="727709EF" w14:textId="18F032D0" w:rsidR="00950385" w:rsidRDefault="001904C7" w:rsidP="001904C7">
      <w:pPr>
        <w:pStyle w:val="ListParagraph"/>
        <w:spacing w:line="360" w:lineRule="auto"/>
        <w:ind w:left="0"/>
      </w:pPr>
      <w:r>
        <w:t xml:space="preserve">6. </w:t>
      </w:r>
      <w:r w:rsidR="00950385">
        <w:t xml:space="preserve">Kontūre cirkuliuoja 50 g </w:t>
      </w:r>
      <w:r w:rsidR="00996919">
        <w:t xml:space="preserve">virimo temperatūros </w:t>
      </w:r>
      <w:r w:rsidR="00950385">
        <w:t xml:space="preserve">šaltnešio. </w:t>
      </w:r>
      <w:r w:rsidR="00996919">
        <w:t xml:space="preserve">Kiek šilumos jis sugers iš aplinkos išgaruodamas, jei jo savitoji garavimo šiluma lygi 1,5 MJ/kg. </w:t>
      </w:r>
    </w:p>
    <w:p w14:paraId="314AE8B5" w14:textId="4073BD98" w:rsidR="00534E1E" w:rsidRPr="000304A3" w:rsidRDefault="00534E1E" w:rsidP="001904C7">
      <w:pPr>
        <w:pStyle w:val="ListParagraph"/>
        <w:spacing w:line="360" w:lineRule="auto"/>
        <w:rPr>
          <w:noProof/>
          <w:color w:val="FF0000"/>
        </w:rPr>
      </w:pPr>
      <w:r>
        <w:rPr>
          <w:noProof/>
          <w:color w:val="FF0000"/>
        </w:rPr>
        <w:t>m = 50 g = 0,05 kg;  L =1,5 MJ/kg =1,5*10</w:t>
      </w:r>
      <w:r>
        <w:rPr>
          <w:noProof/>
          <w:color w:val="FF0000"/>
          <w:vertAlign w:val="superscript"/>
        </w:rPr>
        <w:t>6</w:t>
      </w:r>
      <w:r>
        <w:rPr>
          <w:noProof/>
          <w:color w:val="FF0000"/>
        </w:rPr>
        <w:t xml:space="preserve"> J/kg;   Q = mL; Q = 7,5*10</w:t>
      </w:r>
      <w:r>
        <w:rPr>
          <w:noProof/>
          <w:color w:val="FF0000"/>
          <w:vertAlign w:val="superscript"/>
        </w:rPr>
        <w:t>4</w:t>
      </w:r>
      <w:r>
        <w:rPr>
          <w:noProof/>
          <w:color w:val="FF0000"/>
        </w:rPr>
        <w:t>J = 75 kJ.</w:t>
      </w:r>
    </w:p>
    <w:p w14:paraId="01965137" w14:textId="77777777" w:rsidR="00950385" w:rsidRDefault="00950385" w:rsidP="007A0B40">
      <w:pPr>
        <w:spacing w:line="360" w:lineRule="auto"/>
        <w:rPr>
          <w:noProof/>
        </w:rPr>
      </w:pPr>
    </w:p>
    <w:p w14:paraId="45AAD438" w14:textId="7D61C39A" w:rsidR="00303E0A" w:rsidRDefault="00950385" w:rsidP="007A0B40">
      <w:pPr>
        <w:spacing w:line="360" w:lineRule="auto"/>
        <w:rPr>
          <w:noProof/>
        </w:rPr>
      </w:pPr>
      <w:r>
        <w:rPr>
          <w:noProof/>
        </w:rPr>
        <w:t xml:space="preserve">Šilumos siurblys iš aplinkos paėmė </w:t>
      </w:r>
      <w:r w:rsidR="00303E0A">
        <w:rPr>
          <w:noProof/>
        </w:rPr>
        <w:t>0,8 G</w:t>
      </w:r>
      <w:r>
        <w:rPr>
          <w:noProof/>
        </w:rPr>
        <w:t>J šilumos.</w:t>
      </w:r>
    </w:p>
    <w:p w14:paraId="434C10BE" w14:textId="3673892E" w:rsidR="00950385" w:rsidRDefault="001904C7" w:rsidP="001904C7">
      <w:pPr>
        <w:spacing w:line="360" w:lineRule="auto"/>
        <w:rPr>
          <w:noProof/>
        </w:rPr>
      </w:pPr>
      <w:r>
        <w:rPr>
          <w:noProof/>
        </w:rPr>
        <w:t xml:space="preserve">7. </w:t>
      </w:r>
      <w:r w:rsidR="00950385">
        <w:rPr>
          <w:noProof/>
        </w:rPr>
        <w:t xml:space="preserve">Kiek energijos buvo perduota </w:t>
      </w:r>
      <w:r w:rsidR="00303E0A">
        <w:rPr>
          <w:noProof/>
        </w:rPr>
        <w:t xml:space="preserve">gamybinei </w:t>
      </w:r>
      <w:r w:rsidR="00950385">
        <w:rPr>
          <w:noProof/>
        </w:rPr>
        <w:t xml:space="preserve">patalpai, jei nuostoliai </w:t>
      </w:r>
      <w:r w:rsidR="00303E0A">
        <w:rPr>
          <w:noProof/>
        </w:rPr>
        <w:t xml:space="preserve">perdavimo metu  - </w:t>
      </w:r>
      <w:r w:rsidR="00950385">
        <w:rPr>
          <w:noProof/>
        </w:rPr>
        <w:t xml:space="preserve"> </w:t>
      </w:r>
      <w:r w:rsidR="00303E0A">
        <w:rPr>
          <w:noProof/>
        </w:rPr>
        <w:t>20 procentų?</w:t>
      </w:r>
    </w:p>
    <w:p w14:paraId="4EDC4F50" w14:textId="7FE81A96" w:rsidR="00534E1E" w:rsidRPr="001904C7" w:rsidRDefault="00534E1E" w:rsidP="001904C7">
      <w:pPr>
        <w:spacing w:line="360" w:lineRule="auto"/>
        <w:ind w:left="720"/>
        <w:rPr>
          <w:noProof/>
          <w:color w:val="FF0000"/>
        </w:rPr>
      </w:pPr>
      <w:r w:rsidRPr="001904C7">
        <w:rPr>
          <w:noProof/>
          <w:color w:val="FF0000"/>
        </w:rPr>
        <w:t>Q</w:t>
      </w:r>
      <w:r w:rsidRPr="001904C7">
        <w:rPr>
          <w:noProof/>
          <w:color w:val="FF0000"/>
          <w:vertAlign w:val="subscript"/>
        </w:rPr>
        <w:t xml:space="preserve">v </w:t>
      </w:r>
      <w:r w:rsidRPr="001904C7">
        <w:rPr>
          <w:noProof/>
          <w:color w:val="FF0000"/>
        </w:rPr>
        <w:t xml:space="preserve">= 0,8 GJ;      </w:t>
      </w:r>
      <w:r w:rsidRPr="001904C7">
        <w:rPr>
          <w:rFonts w:cstheme="minorHAnsi"/>
          <w:noProof/>
          <w:color w:val="FF0000"/>
        </w:rPr>
        <w:t>η</w:t>
      </w:r>
      <w:r w:rsidRPr="001904C7">
        <w:rPr>
          <w:noProof/>
          <w:color w:val="FF0000"/>
        </w:rPr>
        <w:t xml:space="preserve"> = 1 - 0,2 = 0,8;        Q</w:t>
      </w:r>
      <w:r w:rsidRPr="001904C7">
        <w:rPr>
          <w:noProof/>
          <w:color w:val="FF0000"/>
          <w:vertAlign w:val="subscript"/>
        </w:rPr>
        <w:t>n</w:t>
      </w:r>
      <w:r w:rsidRPr="001904C7">
        <w:rPr>
          <w:noProof/>
          <w:color w:val="FF0000"/>
        </w:rPr>
        <w:t xml:space="preserve"> =</w:t>
      </w:r>
      <w:r w:rsidR="00457846" w:rsidRPr="001904C7">
        <w:rPr>
          <w:noProof/>
          <w:color w:val="FF0000"/>
        </w:rPr>
        <w:t xml:space="preserve"> </w:t>
      </w:r>
      <w:r w:rsidR="00457846" w:rsidRPr="001904C7">
        <w:rPr>
          <w:rFonts w:cstheme="minorHAnsi"/>
          <w:noProof/>
          <w:color w:val="FF0000"/>
        </w:rPr>
        <w:t>η</w:t>
      </w:r>
      <w:r w:rsidR="00457846" w:rsidRPr="001904C7">
        <w:rPr>
          <w:noProof/>
          <w:color w:val="FF0000"/>
        </w:rPr>
        <w:t>Q</w:t>
      </w:r>
      <w:r w:rsidR="00457846" w:rsidRPr="001904C7">
        <w:rPr>
          <w:noProof/>
          <w:color w:val="FF0000"/>
          <w:vertAlign w:val="subscript"/>
        </w:rPr>
        <w:t>v</w:t>
      </w:r>
      <w:r w:rsidR="00457846" w:rsidRPr="001904C7">
        <w:rPr>
          <w:noProof/>
          <w:color w:val="FF0000"/>
        </w:rPr>
        <w:t>;     Q</w:t>
      </w:r>
      <w:r w:rsidR="00457846" w:rsidRPr="001904C7">
        <w:rPr>
          <w:noProof/>
          <w:color w:val="FF0000"/>
          <w:vertAlign w:val="subscript"/>
        </w:rPr>
        <w:t>n</w:t>
      </w:r>
      <w:r w:rsidR="00457846" w:rsidRPr="001904C7">
        <w:rPr>
          <w:noProof/>
          <w:color w:val="FF0000"/>
        </w:rPr>
        <w:t xml:space="preserve"> =0,64 GJ.</w:t>
      </w:r>
    </w:p>
    <w:p w14:paraId="1523AD4D" w14:textId="09628A72" w:rsidR="00303E0A" w:rsidRDefault="001904C7" w:rsidP="001904C7">
      <w:pPr>
        <w:spacing w:line="360" w:lineRule="auto"/>
        <w:rPr>
          <w:noProof/>
        </w:rPr>
      </w:pPr>
      <w:r>
        <w:rPr>
          <w:noProof/>
        </w:rPr>
        <w:t xml:space="preserve">8. </w:t>
      </w:r>
      <w:r w:rsidR="00303E0A">
        <w:rPr>
          <w:noProof/>
        </w:rPr>
        <w:t>Keliais laipsniais pašilo patalpos, kurios matmenys 10x20x200</w:t>
      </w:r>
      <w:r w:rsidR="00996919">
        <w:rPr>
          <w:noProof/>
        </w:rPr>
        <w:t xml:space="preserve"> (</w:t>
      </w:r>
      <w:r w:rsidR="00A027E7">
        <w:rPr>
          <w:noProof/>
        </w:rPr>
        <w:t>m</w:t>
      </w:r>
      <w:r w:rsidR="00996919">
        <w:rPr>
          <w:noProof/>
        </w:rPr>
        <w:t>)</w:t>
      </w:r>
      <w:r w:rsidR="00A027E7">
        <w:rPr>
          <w:noProof/>
        </w:rPr>
        <w:t>,</w:t>
      </w:r>
      <w:r w:rsidR="00303E0A">
        <w:rPr>
          <w:noProof/>
        </w:rPr>
        <w:t xml:space="preserve"> oras? Oro slėgis patalpoje – normalus.</w:t>
      </w:r>
    </w:p>
    <w:p w14:paraId="69C33857" w14:textId="7B8CB4CF" w:rsidR="00457846" w:rsidRPr="001904C7" w:rsidRDefault="00457846" w:rsidP="001904C7">
      <w:pPr>
        <w:spacing w:line="360" w:lineRule="auto"/>
        <w:ind w:left="720"/>
        <w:rPr>
          <w:noProof/>
          <w:color w:val="FF0000"/>
        </w:rPr>
      </w:pPr>
      <w:r w:rsidRPr="001904C7">
        <w:rPr>
          <w:noProof/>
          <w:color w:val="FF0000"/>
        </w:rPr>
        <w:t>Q = mc</w:t>
      </w:r>
      <w:r w:rsidRPr="001904C7">
        <w:rPr>
          <w:rFonts w:cstheme="minorHAnsi"/>
          <w:noProof/>
          <w:color w:val="FF0000"/>
        </w:rPr>
        <w:t>Δ</w:t>
      </w:r>
      <w:r w:rsidRPr="001904C7">
        <w:rPr>
          <w:noProof/>
          <w:color w:val="FF0000"/>
        </w:rPr>
        <w:t xml:space="preserve">t = </w:t>
      </w:r>
      <w:r w:rsidRPr="001904C7">
        <w:rPr>
          <w:rFonts w:cstheme="minorHAnsi"/>
          <w:noProof/>
          <w:color w:val="FF0000"/>
        </w:rPr>
        <w:t>ρ</w:t>
      </w:r>
      <w:r w:rsidRPr="001904C7">
        <w:rPr>
          <w:noProof/>
          <w:color w:val="FF0000"/>
        </w:rPr>
        <w:t>Vc</w:t>
      </w:r>
      <w:r w:rsidRPr="001904C7">
        <w:rPr>
          <w:rFonts w:cstheme="minorHAnsi"/>
          <w:noProof/>
          <w:color w:val="FF0000"/>
        </w:rPr>
        <w:t>Δ</w:t>
      </w:r>
      <w:r w:rsidRPr="001904C7">
        <w:rPr>
          <w:noProof/>
          <w:color w:val="FF0000"/>
        </w:rPr>
        <w:t xml:space="preserve">t = </w:t>
      </w:r>
      <w:r w:rsidRPr="001904C7">
        <w:rPr>
          <w:rFonts w:cstheme="minorHAnsi"/>
          <w:noProof/>
          <w:color w:val="FF0000"/>
        </w:rPr>
        <w:t>ρabhcΔt;   Δt = Q/(ρabhc);  Δt ≈12°C.</w:t>
      </w:r>
    </w:p>
    <w:p w14:paraId="70F1D98A" w14:textId="2465FE00" w:rsidR="007A0B40" w:rsidRDefault="001904C7" w:rsidP="001904C7">
      <w:pPr>
        <w:spacing w:line="360" w:lineRule="auto"/>
        <w:rPr>
          <w:noProof/>
        </w:rPr>
      </w:pPr>
      <w:r>
        <w:rPr>
          <w:noProof/>
        </w:rPr>
        <w:t xml:space="preserve">9. </w:t>
      </w:r>
      <w:r w:rsidR="007A0B40">
        <w:rPr>
          <w:noProof/>
        </w:rPr>
        <w:t>Kiek akmens anglies būtų tekę sunaudoti ( su tais pačiais nuostoliais), kad tiek pat sušildyti patalpą?</w:t>
      </w:r>
      <w:r w:rsidR="00457846">
        <w:rPr>
          <w:noProof/>
        </w:rPr>
        <w:t xml:space="preserve"> </w:t>
      </w:r>
    </w:p>
    <w:p w14:paraId="37411F49" w14:textId="784C7FE6" w:rsidR="00457846" w:rsidRPr="001904C7" w:rsidRDefault="00457846" w:rsidP="001904C7">
      <w:pPr>
        <w:spacing w:line="360" w:lineRule="auto"/>
        <w:ind w:left="720"/>
        <w:rPr>
          <w:noProof/>
          <w:color w:val="FF0000"/>
        </w:rPr>
      </w:pPr>
      <w:r w:rsidRPr="001904C7">
        <w:rPr>
          <w:noProof/>
          <w:color w:val="FF0000"/>
        </w:rPr>
        <w:t>Q</w:t>
      </w:r>
      <w:r w:rsidRPr="001904C7">
        <w:rPr>
          <w:noProof/>
          <w:color w:val="FF0000"/>
          <w:vertAlign w:val="subscript"/>
        </w:rPr>
        <w:t>v</w:t>
      </w:r>
      <w:r w:rsidRPr="001904C7">
        <w:rPr>
          <w:noProof/>
          <w:color w:val="FF0000"/>
        </w:rPr>
        <w:t xml:space="preserve"> = mq;  m = Q/q;</w:t>
      </w:r>
      <w:r w:rsidR="000E1E25" w:rsidRPr="001904C7">
        <w:rPr>
          <w:noProof/>
          <w:color w:val="FF0000"/>
        </w:rPr>
        <w:t xml:space="preserve">    m = 40 kg*  (*atsakymas priklauso nuo mokinio  naudojamos q reikšmės, nes ji lentelėse pateikiama skirtinga. Sprendimui naudota 20 MJ/kg.)</w:t>
      </w:r>
    </w:p>
    <w:p w14:paraId="59036AC5" w14:textId="77CDFD85" w:rsidR="007A0B40" w:rsidRDefault="001904C7" w:rsidP="001904C7">
      <w:pPr>
        <w:spacing w:line="360" w:lineRule="auto"/>
        <w:rPr>
          <w:noProof/>
        </w:rPr>
      </w:pPr>
      <w:r>
        <w:rPr>
          <w:noProof/>
        </w:rPr>
        <w:t xml:space="preserve">10. </w:t>
      </w:r>
      <w:r w:rsidR="007A0B40">
        <w:rPr>
          <w:noProof/>
        </w:rPr>
        <w:t>Ar veiktų šilumos siurblys, jei sugestų kompresorius. Atsakymą pagrįskite.</w:t>
      </w:r>
    </w:p>
    <w:p w14:paraId="0F649B89" w14:textId="3E9CD5C2" w:rsidR="00DB40B2" w:rsidRDefault="001904C7" w:rsidP="007A0B40">
      <w:pPr>
        <w:spacing w:line="360" w:lineRule="auto"/>
      </w:pPr>
      <w:bookmarkStart w:id="0" w:name="_GoBack"/>
      <w:bookmarkEnd w:id="0"/>
      <w:r>
        <w:t>11</w:t>
      </w:r>
      <w:r w:rsidR="00DB40B2">
        <w:t>. Lentelėje pateikiami dviejų tos pačios kainos šilumos siurblių parametrai. Pasinaudodami internete prieinama informacija, išsirinkite Jums labiau tinkantį siurblį. Pasirinkimą argumentuokite.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40B2" w14:paraId="234D29BB" w14:textId="77777777" w:rsidTr="00DB40B2">
        <w:tc>
          <w:tcPr>
            <w:tcW w:w="4814" w:type="dxa"/>
          </w:tcPr>
          <w:p w14:paraId="75A2F124" w14:textId="1E609A4F" w:rsidR="00DB40B2" w:rsidRDefault="00DB40B2" w:rsidP="007A0B40">
            <w:pPr>
              <w:spacing w:line="360" w:lineRule="auto"/>
            </w:pPr>
            <w:r>
              <w:t>X siurblys</w:t>
            </w:r>
          </w:p>
        </w:tc>
        <w:tc>
          <w:tcPr>
            <w:tcW w:w="4814" w:type="dxa"/>
          </w:tcPr>
          <w:p w14:paraId="0709F01C" w14:textId="2EDD1562" w:rsidR="00DB40B2" w:rsidRDefault="00DB40B2" w:rsidP="007A0B40">
            <w:pPr>
              <w:spacing w:line="360" w:lineRule="auto"/>
            </w:pPr>
            <w:r>
              <w:t>Y siurblys</w:t>
            </w:r>
          </w:p>
        </w:tc>
      </w:tr>
      <w:tr w:rsidR="00DB40B2" w14:paraId="75AF0946" w14:textId="77777777" w:rsidTr="00DB40B2">
        <w:tc>
          <w:tcPr>
            <w:tcW w:w="4814" w:type="dxa"/>
          </w:tcPr>
          <w:p w14:paraId="638E2D27" w14:textId="728A12B0" w:rsidR="00DB40B2" w:rsidRDefault="00DB40B2" w:rsidP="007A0B40">
            <w:pPr>
              <w:spacing w:line="360" w:lineRule="auto"/>
            </w:pPr>
            <w:r>
              <w:t xml:space="preserve"> šilumos siurblys užtikrina efektyvų darbą temperatūrų intervale nuo -30°C iki +48°C.</w:t>
            </w:r>
          </w:p>
          <w:p w14:paraId="60670DB4" w14:textId="77777777" w:rsidR="00DB40B2" w:rsidRDefault="00DB40B2" w:rsidP="007A0B40">
            <w:pPr>
              <w:spacing w:line="360" w:lineRule="auto"/>
            </w:pPr>
          </w:p>
          <w:p w14:paraId="6C8598BE" w14:textId="77777777" w:rsidR="00DB40B2" w:rsidRDefault="00DB40B2" w:rsidP="007A0B40">
            <w:pPr>
              <w:spacing w:line="360" w:lineRule="auto"/>
            </w:pPr>
            <w:r>
              <w:lastRenderedPageBreak/>
              <w:t>Šis ICY serijos šilumos siurblys pritaikytas šiaurės šalių klimato sąlygoms.</w:t>
            </w:r>
          </w:p>
          <w:p w14:paraId="62DA7060" w14:textId="4CEBADA0" w:rsidR="00DB40B2" w:rsidRDefault="00DB40B2" w:rsidP="007A0B40">
            <w:pPr>
              <w:spacing w:line="360" w:lineRule="auto"/>
            </w:pPr>
            <w:r>
              <w:t>Pagrindinės oro kondicionieriaus - šilumos siurblio savybės:</w:t>
            </w:r>
          </w:p>
          <w:p w14:paraId="218E45DF" w14:textId="77777777" w:rsidR="00DB40B2" w:rsidRDefault="00DB40B2" w:rsidP="007A0B40">
            <w:pPr>
              <w:spacing w:line="360" w:lineRule="auto"/>
            </w:pPr>
            <w:r>
              <w:t>Energijos efektyvumo klasė A+++.</w:t>
            </w:r>
          </w:p>
          <w:p w14:paraId="2FFC7FF4" w14:textId="77777777" w:rsidR="00DB40B2" w:rsidRDefault="00DB40B2" w:rsidP="007A0B40">
            <w:pPr>
              <w:spacing w:line="360" w:lineRule="auto"/>
            </w:pPr>
            <w:r>
              <w:t>Tylus darbas - nuo 20dB(A)</w:t>
            </w:r>
          </w:p>
          <w:p w14:paraId="2922213F" w14:textId="77777777" w:rsidR="00DB40B2" w:rsidRDefault="00DB40B2" w:rsidP="007A0B40">
            <w:pPr>
              <w:spacing w:line="360" w:lineRule="auto"/>
            </w:pPr>
            <w:r>
              <w:t>Šalta plazma - naujos kartos oro valymo technologija</w:t>
            </w:r>
          </w:p>
          <w:p w14:paraId="1D62361F" w14:textId="77777777" w:rsidR="00DB40B2" w:rsidRDefault="00DB40B2" w:rsidP="007A0B40">
            <w:pPr>
              <w:spacing w:line="360" w:lineRule="auto"/>
            </w:pPr>
          </w:p>
          <w:p w14:paraId="5BC2FAA2" w14:textId="77777777" w:rsidR="00DB40B2" w:rsidRDefault="00DB40B2" w:rsidP="007A0B40">
            <w:pPr>
              <w:spacing w:line="360" w:lineRule="auto"/>
            </w:pPr>
            <w:r>
              <w:t>Wi-Fi modulis valdymui išmaniaisiais įrenginiais (telefonu, planšete, kompiuteriu)</w:t>
            </w:r>
          </w:p>
          <w:p w14:paraId="6215FB9B" w14:textId="77777777" w:rsidR="00DB40B2" w:rsidRDefault="00DB40B2" w:rsidP="007A0B40">
            <w:pPr>
              <w:spacing w:line="360" w:lineRule="auto"/>
            </w:pPr>
          </w:p>
          <w:p w14:paraId="00625296" w14:textId="77777777" w:rsidR="00DB40B2" w:rsidRDefault="00DB40B2" w:rsidP="007A0B40">
            <w:pPr>
              <w:spacing w:line="360" w:lineRule="auto"/>
            </w:pPr>
            <w:r>
              <w:t>Intelektuali apsauga nuo užšalimo</w:t>
            </w:r>
          </w:p>
          <w:p w14:paraId="6448D37F" w14:textId="77777777" w:rsidR="00DB40B2" w:rsidRDefault="00DB40B2" w:rsidP="007A0B40">
            <w:pPr>
              <w:spacing w:line="360" w:lineRule="auto"/>
            </w:pPr>
          </w:p>
          <w:p w14:paraId="3AA73DB5" w14:textId="77777777" w:rsidR="00DB40B2" w:rsidRDefault="00DB40B2" w:rsidP="007A0B40">
            <w:pPr>
              <w:spacing w:line="360" w:lineRule="auto"/>
            </w:pPr>
            <w:r>
              <w:t>Automatinis paleidimas</w:t>
            </w:r>
          </w:p>
          <w:p w14:paraId="3CF71688" w14:textId="77777777" w:rsidR="00DB40B2" w:rsidRDefault="00DB40B2" w:rsidP="007A0B40">
            <w:pPr>
              <w:spacing w:line="360" w:lineRule="auto"/>
            </w:pPr>
          </w:p>
          <w:p w14:paraId="6E2827B6" w14:textId="77777777" w:rsidR="00DB40B2" w:rsidRDefault="00DB40B2" w:rsidP="007A0B40">
            <w:pPr>
              <w:spacing w:line="360" w:lineRule="auto"/>
            </w:pPr>
            <w:r>
              <w:t>24 val. laikmatis</w:t>
            </w:r>
          </w:p>
          <w:p w14:paraId="158855D3" w14:textId="77777777" w:rsidR="00DB40B2" w:rsidRDefault="00DB40B2" w:rsidP="007A0B40">
            <w:pPr>
              <w:spacing w:line="360" w:lineRule="auto"/>
            </w:pPr>
          </w:p>
          <w:p w14:paraId="2A5137ED" w14:textId="6362824C" w:rsidR="00DB40B2" w:rsidRDefault="00DB40B2" w:rsidP="007A0B40">
            <w:pPr>
              <w:spacing w:line="360" w:lineRule="auto"/>
            </w:pPr>
            <w:r>
              <w:t>Rekomenduojamas patalpos plotas ~40m² ir kt.</w:t>
            </w:r>
          </w:p>
          <w:p w14:paraId="1CFC1039" w14:textId="77777777" w:rsidR="00DB40B2" w:rsidRDefault="00DB40B2" w:rsidP="007A0B40">
            <w:pPr>
              <w:spacing w:line="360" w:lineRule="auto"/>
            </w:pPr>
          </w:p>
          <w:p w14:paraId="0D072B42" w14:textId="77777777" w:rsidR="00DB40B2" w:rsidRDefault="00DB40B2" w:rsidP="007A0B40">
            <w:pPr>
              <w:spacing w:line="360" w:lineRule="auto"/>
            </w:pPr>
            <w:r>
              <w:t>Galia kW (šald./šild.) 2.6 kW / 3.0 kW</w:t>
            </w:r>
          </w:p>
          <w:p w14:paraId="67134091" w14:textId="77777777" w:rsidR="00DB40B2" w:rsidRDefault="00DB40B2" w:rsidP="007A0B40">
            <w:pPr>
              <w:spacing w:line="360" w:lineRule="auto"/>
            </w:pPr>
          </w:p>
          <w:p w14:paraId="3322682C" w14:textId="68A0E05A" w:rsidR="00DB40B2" w:rsidRDefault="00DB40B2" w:rsidP="007A0B40">
            <w:pPr>
              <w:spacing w:line="360" w:lineRule="auto"/>
            </w:pPr>
            <w:r>
              <w:t>Naudingumo koeficientas SEER / SCOP 8.5 / 5.1</w:t>
            </w:r>
          </w:p>
        </w:tc>
        <w:tc>
          <w:tcPr>
            <w:tcW w:w="4814" w:type="dxa"/>
          </w:tcPr>
          <w:p w14:paraId="33D8E7C7" w14:textId="77777777" w:rsidR="00DB40B2" w:rsidRDefault="00DB40B2" w:rsidP="007A0B40">
            <w:pPr>
              <w:spacing w:line="360" w:lineRule="auto"/>
            </w:pPr>
            <w:r>
              <w:lastRenderedPageBreak/>
              <w:t xml:space="preserve">Šilumos siurblys Oras - Oras </w:t>
            </w:r>
          </w:p>
          <w:p w14:paraId="23407CDF" w14:textId="77777777" w:rsidR="00DB40B2" w:rsidRDefault="00DB40B2" w:rsidP="007A0B40">
            <w:pPr>
              <w:spacing w:line="360" w:lineRule="auto"/>
            </w:pPr>
            <w:r>
              <w:t>A++/A+++ klasė;</w:t>
            </w:r>
          </w:p>
          <w:p w14:paraId="7C034259" w14:textId="77777777" w:rsidR="00DB40B2" w:rsidRDefault="00DB40B2" w:rsidP="007A0B40">
            <w:pPr>
              <w:spacing w:line="360" w:lineRule="auto"/>
            </w:pPr>
            <w:r>
              <w:t>Tylus darbas;</w:t>
            </w:r>
          </w:p>
          <w:p w14:paraId="5D9EFBFE" w14:textId="77777777" w:rsidR="00DB40B2" w:rsidRDefault="00DB40B2" w:rsidP="007A0B40">
            <w:pPr>
              <w:spacing w:line="360" w:lineRule="auto"/>
            </w:pPr>
            <w:r>
              <w:lastRenderedPageBreak/>
              <w:t>Darbas šildymo rėžime iki -25 C;</w:t>
            </w:r>
          </w:p>
          <w:p w14:paraId="4FA7DB9C" w14:textId="47107681" w:rsidR="00DB40B2" w:rsidRDefault="00DB40B2" w:rsidP="007A0B40">
            <w:pPr>
              <w:spacing w:line="360" w:lineRule="auto"/>
            </w:pPr>
            <w:r>
              <w:t xml:space="preserve"> ypač tylus;</w:t>
            </w:r>
          </w:p>
          <w:p w14:paraId="75A0CCCE" w14:textId="373623E7" w:rsidR="00DB40B2" w:rsidRDefault="00DB40B2" w:rsidP="007A0B40">
            <w:pPr>
              <w:spacing w:line="360" w:lineRule="auto"/>
            </w:pPr>
            <w:r>
              <w:t>stabilus ir tolygus darbas ypač žemais dažniais;</w:t>
            </w:r>
          </w:p>
          <w:p w14:paraId="34DDF293" w14:textId="77777777" w:rsidR="00DB40B2" w:rsidRDefault="00DB40B2" w:rsidP="007A0B40">
            <w:pPr>
              <w:spacing w:line="360" w:lineRule="auto"/>
            </w:pPr>
            <w:r>
              <w:t>Filtras Šalta Plasma;</w:t>
            </w:r>
          </w:p>
          <w:p w14:paraId="41AFAF12" w14:textId="77777777" w:rsidR="00DB40B2" w:rsidRDefault="00DB40B2" w:rsidP="007A0B40">
            <w:pPr>
              <w:spacing w:line="360" w:lineRule="auto"/>
            </w:pPr>
            <w:r>
              <w:t>Wi-Fi modulis.</w:t>
            </w:r>
          </w:p>
          <w:p w14:paraId="0968D793" w14:textId="08709EBB" w:rsidR="00DB40B2" w:rsidRDefault="00DB40B2" w:rsidP="007A0B40">
            <w:pPr>
              <w:spacing w:line="360" w:lineRule="auto"/>
            </w:pPr>
            <w:r>
              <w:t xml:space="preserve"> Techniniai parametrai:</w:t>
            </w:r>
          </w:p>
          <w:p w14:paraId="6EF70F31" w14:textId="77777777" w:rsidR="00DB40B2" w:rsidRDefault="00DB40B2" w:rsidP="007A0B40">
            <w:pPr>
              <w:spacing w:line="360" w:lineRule="auto"/>
            </w:pPr>
            <w:r>
              <w:t>Energijos klasė SEER – 6,1 A++</w:t>
            </w:r>
          </w:p>
          <w:p w14:paraId="170EC71C" w14:textId="77777777" w:rsidR="00DB40B2" w:rsidRDefault="00DB40B2" w:rsidP="007A0B40">
            <w:pPr>
              <w:spacing w:line="360" w:lineRule="auto"/>
            </w:pPr>
          </w:p>
          <w:p w14:paraId="2CF93DD6" w14:textId="77777777" w:rsidR="00DB40B2" w:rsidRDefault="00DB40B2" w:rsidP="007A0B40">
            <w:pPr>
              <w:spacing w:line="360" w:lineRule="auto"/>
            </w:pPr>
            <w:r>
              <w:t>Energijos klasė SCOP - 5,1 A+++</w:t>
            </w:r>
          </w:p>
          <w:p w14:paraId="70C60B36" w14:textId="77777777" w:rsidR="00DB40B2" w:rsidRDefault="00DB40B2" w:rsidP="007A0B40">
            <w:pPr>
              <w:spacing w:line="360" w:lineRule="auto"/>
            </w:pPr>
          </w:p>
          <w:p w14:paraId="78A919F7" w14:textId="77777777" w:rsidR="00DB40B2" w:rsidRDefault="00DB40B2" w:rsidP="007A0B40">
            <w:pPr>
              <w:spacing w:line="360" w:lineRule="auto"/>
            </w:pPr>
            <w:r>
              <w:t>Šildymo galia – 3,67 kW</w:t>
            </w:r>
          </w:p>
          <w:p w14:paraId="0A56029C" w14:textId="77777777" w:rsidR="00DB40B2" w:rsidRDefault="00DB40B2" w:rsidP="007A0B40">
            <w:pPr>
              <w:spacing w:line="360" w:lineRule="auto"/>
            </w:pPr>
          </w:p>
          <w:p w14:paraId="20AEC11D" w14:textId="77777777" w:rsidR="00DB40B2" w:rsidRDefault="00DB40B2" w:rsidP="007A0B40">
            <w:pPr>
              <w:spacing w:line="360" w:lineRule="auto"/>
            </w:pPr>
            <w:r>
              <w:t>Šildomas plotas iki – 40 kv.m</w:t>
            </w:r>
          </w:p>
          <w:p w14:paraId="6B332FFA" w14:textId="77777777" w:rsidR="00DB40B2" w:rsidRDefault="00DB40B2" w:rsidP="007A0B40">
            <w:pPr>
              <w:spacing w:line="360" w:lineRule="auto"/>
            </w:pPr>
          </w:p>
          <w:p w14:paraId="25C47DBC" w14:textId="77777777" w:rsidR="00DB40B2" w:rsidRDefault="00DB40B2" w:rsidP="007A0B40">
            <w:pPr>
              <w:spacing w:line="360" w:lineRule="auto"/>
            </w:pPr>
            <w:r>
              <w:t>Naudingumas šildymas COP – 4,59</w:t>
            </w:r>
          </w:p>
          <w:p w14:paraId="7E186F22" w14:textId="77777777" w:rsidR="00DB40B2" w:rsidRDefault="00DB40B2" w:rsidP="007A0B40">
            <w:pPr>
              <w:spacing w:line="360" w:lineRule="auto"/>
            </w:pPr>
          </w:p>
          <w:p w14:paraId="0A6C6364" w14:textId="77777777" w:rsidR="00DB40B2" w:rsidRDefault="00DB40B2" w:rsidP="007A0B40">
            <w:pPr>
              <w:spacing w:line="360" w:lineRule="auto"/>
            </w:pPr>
            <w:r>
              <w:t>Nominali šildymo galia – 0,79 kW</w:t>
            </w:r>
          </w:p>
          <w:p w14:paraId="7B2DA680" w14:textId="77777777" w:rsidR="00DB40B2" w:rsidRDefault="00DB40B2" w:rsidP="007A0B40">
            <w:pPr>
              <w:spacing w:line="360" w:lineRule="auto"/>
            </w:pPr>
          </w:p>
          <w:p w14:paraId="21597F07" w14:textId="77777777" w:rsidR="00DB40B2" w:rsidRDefault="00DB40B2" w:rsidP="007A0B40">
            <w:pPr>
              <w:spacing w:line="360" w:lineRule="auto"/>
            </w:pPr>
            <w:r>
              <w:t>Šaldymo galia – 3,50 kW</w:t>
            </w:r>
          </w:p>
          <w:p w14:paraId="016AF335" w14:textId="77777777" w:rsidR="00DB40B2" w:rsidRDefault="00DB40B2" w:rsidP="007A0B40">
            <w:pPr>
              <w:spacing w:line="360" w:lineRule="auto"/>
            </w:pPr>
          </w:p>
          <w:p w14:paraId="7F00EC8D" w14:textId="77777777" w:rsidR="00DB40B2" w:rsidRDefault="00DB40B2" w:rsidP="007A0B40">
            <w:pPr>
              <w:spacing w:line="360" w:lineRule="auto"/>
            </w:pPr>
            <w:r>
              <w:t>Šaldomas plotas iki – 40 kv.m</w:t>
            </w:r>
          </w:p>
          <w:p w14:paraId="617FD52F" w14:textId="77777777" w:rsidR="00DB40B2" w:rsidRDefault="00DB40B2" w:rsidP="007A0B40">
            <w:pPr>
              <w:spacing w:line="360" w:lineRule="auto"/>
            </w:pPr>
          </w:p>
          <w:p w14:paraId="00224A1D" w14:textId="77777777" w:rsidR="00DB40B2" w:rsidRDefault="00DB40B2" w:rsidP="007A0B40">
            <w:pPr>
              <w:spacing w:line="360" w:lineRule="auto"/>
            </w:pPr>
            <w:r>
              <w:t>Naudingumas šaldymas EER – 4,43</w:t>
            </w:r>
          </w:p>
          <w:p w14:paraId="3E81EC70" w14:textId="77777777" w:rsidR="00DB40B2" w:rsidRDefault="00DB40B2" w:rsidP="007A0B40">
            <w:pPr>
              <w:spacing w:line="360" w:lineRule="auto"/>
            </w:pPr>
          </w:p>
          <w:p w14:paraId="19585D7B" w14:textId="77777777" w:rsidR="00DB40B2" w:rsidRDefault="00DB40B2" w:rsidP="007A0B40">
            <w:pPr>
              <w:spacing w:line="360" w:lineRule="auto"/>
            </w:pPr>
            <w:r>
              <w:t>Nominali šaldymo galia – 0,80 kW</w:t>
            </w:r>
          </w:p>
          <w:p w14:paraId="6E0702E9" w14:textId="77777777" w:rsidR="00DB40B2" w:rsidRDefault="00DB40B2" w:rsidP="007A0B40">
            <w:pPr>
              <w:spacing w:line="360" w:lineRule="auto"/>
            </w:pPr>
          </w:p>
          <w:p w14:paraId="4A0324FE" w14:textId="1E078C93" w:rsidR="00DB40B2" w:rsidRDefault="00DB40B2" w:rsidP="007A0B40">
            <w:pPr>
              <w:spacing w:line="360" w:lineRule="auto"/>
            </w:pPr>
            <w:r>
              <w:t>Minimalus garso lygis – 22 dBA</w:t>
            </w:r>
          </w:p>
        </w:tc>
      </w:tr>
    </w:tbl>
    <w:p w14:paraId="2B8867B3" w14:textId="77777777" w:rsidR="00DB40B2" w:rsidRDefault="00DB40B2" w:rsidP="007A0B40">
      <w:pPr>
        <w:spacing w:line="360" w:lineRule="auto"/>
      </w:pPr>
    </w:p>
    <w:p w14:paraId="332D3585" w14:textId="2BAF31B6" w:rsidR="000E1E25" w:rsidRPr="000E1E25" w:rsidRDefault="000E1E25" w:rsidP="007A0B40">
      <w:pPr>
        <w:spacing w:line="360" w:lineRule="auto"/>
        <w:rPr>
          <w:color w:val="FF0000"/>
        </w:rPr>
      </w:pPr>
      <w:r w:rsidRPr="000E1E25">
        <w:rPr>
          <w:color w:val="FF0000"/>
        </w:rPr>
        <w:t xml:space="preserve">Mokiniai gali rinktis  pagal skirtingus parametrus: triukšmingumą, energijos klases, galią, naudingumo koeficientas, svarbiausia, kad jis </w:t>
      </w:r>
      <w:r w:rsidR="002F7E44">
        <w:rPr>
          <w:color w:val="FF0000"/>
        </w:rPr>
        <w:t xml:space="preserve">fizikiniu požiūriu teisingai </w:t>
      </w:r>
      <w:r w:rsidRPr="000E1E25">
        <w:rPr>
          <w:color w:val="FF0000"/>
        </w:rPr>
        <w:t>argumentuotų pasirinkimą.</w:t>
      </w:r>
    </w:p>
    <w:sectPr w:rsidR="000E1E25" w:rsidRPr="000E1E25" w:rsidSect="00DB40B2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708"/>
    <w:multiLevelType w:val="hybridMultilevel"/>
    <w:tmpl w:val="A4D4F6AC"/>
    <w:lvl w:ilvl="0" w:tplc="B88430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238C1"/>
    <w:multiLevelType w:val="hybridMultilevel"/>
    <w:tmpl w:val="E78A1CC0"/>
    <w:lvl w:ilvl="0" w:tplc="B88430BA">
      <w:start w:val="1"/>
      <w:numFmt w:val="decimal"/>
      <w:lvlText w:val="%1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1488" w:hanging="360"/>
      </w:pPr>
    </w:lvl>
    <w:lvl w:ilvl="2" w:tplc="0427001B" w:tentative="1">
      <w:start w:val="1"/>
      <w:numFmt w:val="lowerRoman"/>
      <w:lvlText w:val="%3."/>
      <w:lvlJc w:val="right"/>
      <w:pPr>
        <w:ind w:left="2208" w:hanging="180"/>
      </w:pPr>
    </w:lvl>
    <w:lvl w:ilvl="3" w:tplc="0427000F" w:tentative="1">
      <w:start w:val="1"/>
      <w:numFmt w:val="decimal"/>
      <w:lvlText w:val="%4."/>
      <w:lvlJc w:val="left"/>
      <w:pPr>
        <w:ind w:left="2928" w:hanging="360"/>
      </w:pPr>
    </w:lvl>
    <w:lvl w:ilvl="4" w:tplc="04270019" w:tentative="1">
      <w:start w:val="1"/>
      <w:numFmt w:val="lowerLetter"/>
      <w:lvlText w:val="%5."/>
      <w:lvlJc w:val="left"/>
      <w:pPr>
        <w:ind w:left="3648" w:hanging="360"/>
      </w:pPr>
    </w:lvl>
    <w:lvl w:ilvl="5" w:tplc="0427001B" w:tentative="1">
      <w:start w:val="1"/>
      <w:numFmt w:val="lowerRoman"/>
      <w:lvlText w:val="%6."/>
      <w:lvlJc w:val="right"/>
      <w:pPr>
        <w:ind w:left="4368" w:hanging="180"/>
      </w:pPr>
    </w:lvl>
    <w:lvl w:ilvl="6" w:tplc="0427000F" w:tentative="1">
      <w:start w:val="1"/>
      <w:numFmt w:val="decimal"/>
      <w:lvlText w:val="%7."/>
      <w:lvlJc w:val="left"/>
      <w:pPr>
        <w:ind w:left="5088" w:hanging="360"/>
      </w:pPr>
    </w:lvl>
    <w:lvl w:ilvl="7" w:tplc="04270019" w:tentative="1">
      <w:start w:val="1"/>
      <w:numFmt w:val="lowerLetter"/>
      <w:lvlText w:val="%8."/>
      <w:lvlJc w:val="left"/>
      <w:pPr>
        <w:ind w:left="5808" w:hanging="360"/>
      </w:pPr>
    </w:lvl>
    <w:lvl w:ilvl="8" w:tplc="0427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2A996E1A"/>
    <w:multiLevelType w:val="hybridMultilevel"/>
    <w:tmpl w:val="4CD290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125DE"/>
    <w:multiLevelType w:val="hybridMultilevel"/>
    <w:tmpl w:val="9EC449A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F64D2"/>
    <w:multiLevelType w:val="hybridMultilevel"/>
    <w:tmpl w:val="8752FA7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65"/>
    <w:multiLevelType w:val="hybridMultilevel"/>
    <w:tmpl w:val="250C950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C"/>
    <w:rsid w:val="000304A3"/>
    <w:rsid w:val="000E1E25"/>
    <w:rsid w:val="001904C7"/>
    <w:rsid w:val="002F7E44"/>
    <w:rsid w:val="00303E0A"/>
    <w:rsid w:val="00457846"/>
    <w:rsid w:val="004B73FC"/>
    <w:rsid w:val="004C1B34"/>
    <w:rsid w:val="00534E1E"/>
    <w:rsid w:val="006400BC"/>
    <w:rsid w:val="007A0B40"/>
    <w:rsid w:val="00950385"/>
    <w:rsid w:val="00996919"/>
    <w:rsid w:val="00A027E7"/>
    <w:rsid w:val="00C87091"/>
    <w:rsid w:val="00CC54BA"/>
    <w:rsid w:val="00D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C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244948D9-5BFF-4CE1-944B-FD464FC8B2C2}"/>
</file>

<file path=customXml/itemProps2.xml><?xml version="1.0" encoding="utf-8"?>
<ds:datastoreItem xmlns:ds="http://schemas.openxmlformats.org/officeDocument/2006/customXml" ds:itemID="{599FD7C6-20CD-4F67-85B5-A2AF287B0878}"/>
</file>

<file path=customXml/itemProps3.xml><?xml version="1.0" encoding="utf-8"?>
<ds:datastoreItem xmlns:ds="http://schemas.openxmlformats.org/officeDocument/2006/customXml" ds:itemID="{597AA160-6A72-466B-AA95-288FBD00E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Rakužienė</dc:creator>
  <cp:keywords/>
  <dc:description/>
  <cp:lastModifiedBy>Windows User</cp:lastModifiedBy>
  <cp:revision>4</cp:revision>
  <dcterms:created xsi:type="dcterms:W3CDTF">2023-08-31T04:33:00Z</dcterms:created>
  <dcterms:modified xsi:type="dcterms:W3CDTF">2023-08-31T11:09:00Z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10071600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